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448E" w14:textId="7842696D" w:rsidR="00274251"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26D38418" w14:textId="1B7F4C30"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72F5E3AB" w14:textId="77777777" w:rsidR="005D7602" w:rsidRPr="00A66B9B" w:rsidRDefault="005D7602" w:rsidP="005D7602">
      <w:pPr>
        <w:rPr>
          <w:rFonts w:ascii="Verdana" w:hAnsi="Verdana"/>
          <w:b/>
          <w:bCs/>
          <w:sz w:val="24"/>
          <w:szCs w:val="24"/>
        </w:rPr>
      </w:pPr>
      <w:r w:rsidRPr="00A66B9B">
        <w:rPr>
          <w:rFonts w:ascii="Verdana" w:hAnsi="Verdana"/>
          <w:b/>
          <w:bCs/>
          <w:sz w:val="24"/>
          <w:szCs w:val="24"/>
        </w:rPr>
        <w:t>Job Title:</w:t>
      </w:r>
      <w:r>
        <w:rPr>
          <w:rFonts w:ascii="Verdana" w:hAnsi="Verdana"/>
          <w:b/>
          <w:bCs/>
          <w:sz w:val="24"/>
          <w:szCs w:val="24"/>
        </w:rPr>
        <w:tab/>
      </w:r>
      <w:r>
        <w:rPr>
          <w:rFonts w:ascii="Verdana" w:hAnsi="Verdana"/>
          <w:b/>
          <w:bCs/>
          <w:sz w:val="24"/>
          <w:szCs w:val="24"/>
        </w:rPr>
        <w:tab/>
      </w:r>
      <w:proofErr w:type="spellStart"/>
      <w:r>
        <w:rPr>
          <w:rFonts w:ascii="Verdana" w:hAnsi="Verdana"/>
          <w:b/>
          <w:bCs/>
          <w:sz w:val="24"/>
          <w:szCs w:val="24"/>
        </w:rPr>
        <w:t>Habilitation</w:t>
      </w:r>
      <w:proofErr w:type="spellEnd"/>
      <w:r>
        <w:rPr>
          <w:rFonts w:ascii="Verdana" w:hAnsi="Verdana"/>
          <w:b/>
          <w:bCs/>
          <w:sz w:val="24"/>
          <w:szCs w:val="24"/>
        </w:rPr>
        <w:t xml:space="preserve"> Specialist</w:t>
      </w:r>
    </w:p>
    <w:p w14:paraId="5E2BFC46" w14:textId="77777777" w:rsidR="005D7602" w:rsidRPr="00A66B9B" w:rsidRDefault="005D7602" w:rsidP="005D7602">
      <w:pPr>
        <w:rPr>
          <w:rFonts w:ascii="Verdana" w:hAnsi="Verdana"/>
          <w:b/>
          <w:bCs/>
          <w:sz w:val="24"/>
          <w:szCs w:val="24"/>
        </w:rPr>
      </w:pPr>
      <w:r w:rsidRPr="00A66B9B">
        <w:rPr>
          <w:rFonts w:ascii="Verdana" w:hAnsi="Verdana"/>
          <w:b/>
          <w:bCs/>
          <w:sz w:val="24"/>
          <w:szCs w:val="24"/>
        </w:rPr>
        <w:t>Reports to:</w:t>
      </w:r>
      <w:r>
        <w:rPr>
          <w:rFonts w:ascii="Verdana" w:hAnsi="Verdana"/>
          <w:b/>
          <w:bCs/>
          <w:sz w:val="24"/>
          <w:szCs w:val="24"/>
        </w:rPr>
        <w:tab/>
        <w:t>Services Director</w:t>
      </w:r>
    </w:p>
    <w:p w14:paraId="5879EBA9" w14:textId="77777777" w:rsidR="005D7602" w:rsidRPr="00A66B9B" w:rsidRDefault="005D7602" w:rsidP="005D7602">
      <w:pPr>
        <w:rPr>
          <w:rFonts w:ascii="Verdana" w:hAnsi="Verdana"/>
          <w:b/>
          <w:bCs/>
          <w:sz w:val="24"/>
          <w:szCs w:val="24"/>
        </w:rPr>
      </w:pPr>
      <w:r w:rsidRPr="00A66B9B">
        <w:rPr>
          <w:rFonts w:ascii="Verdana" w:hAnsi="Verdana"/>
          <w:b/>
          <w:bCs/>
          <w:sz w:val="24"/>
          <w:szCs w:val="24"/>
        </w:rPr>
        <w:t>FTE:</w:t>
      </w:r>
      <w:r>
        <w:rPr>
          <w:rFonts w:ascii="Verdana" w:hAnsi="Verdana"/>
          <w:b/>
          <w:bCs/>
          <w:sz w:val="24"/>
          <w:szCs w:val="24"/>
        </w:rPr>
        <w:tab/>
      </w:r>
      <w:r>
        <w:rPr>
          <w:rFonts w:ascii="Verdana" w:hAnsi="Verdana"/>
          <w:b/>
          <w:bCs/>
          <w:sz w:val="24"/>
          <w:szCs w:val="24"/>
        </w:rPr>
        <w:tab/>
      </w:r>
      <w:r>
        <w:rPr>
          <w:rFonts w:ascii="Verdana" w:hAnsi="Verdana"/>
          <w:b/>
          <w:bCs/>
          <w:sz w:val="24"/>
          <w:szCs w:val="24"/>
        </w:rPr>
        <w:tab/>
        <w:t>1FTE. Full time, permanent. 37 hours per week.</w:t>
      </w:r>
    </w:p>
    <w:p w14:paraId="58529141" w14:textId="603B45B0" w:rsidR="005D7602" w:rsidRPr="00A66B9B" w:rsidRDefault="005D7602" w:rsidP="005D7602">
      <w:pPr>
        <w:ind w:left="2160" w:hanging="2160"/>
        <w:rPr>
          <w:rFonts w:ascii="Verdana" w:hAnsi="Verdana"/>
          <w:b/>
          <w:bCs/>
          <w:sz w:val="24"/>
          <w:szCs w:val="24"/>
        </w:rPr>
      </w:pPr>
      <w:r w:rsidRPr="00A66B9B">
        <w:rPr>
          <w:rFonts w:ascii="Verdana" w:hAnsi="Verdana"/>
          <w:b/>
          <w:bCs/>
          <w:sz w:val="24"/>
          <w:szCs w:val="24"/>
        </w:rPr>
        <w:t>Location:</w:t>
      </w:r>
      <w:r>
        <w:rPr>
          <w:rFonts w:ascii="Verdana" w:hAnsi="Verdana"/>
          <w:b/>
          <w:bCs/>
          <w:sz w:val="24"/>
          <w:szCs w:val="24"/>
        </w:rPr>
        <w:tab/>
      </w:r>
      <w:r w:rsidR="00A05E93">
        <w:rPr>
          <w:rFonts w:ascii="Verdana" w:hAnsi="Verdana" w:cs="Arial"/>
          <w:b/>
        </w:rPr>
        <w:t>Hybrid with the possibility of a remote base, but regular attendance at the London Office and within London would be required.</w:t>
      </w:r>
    </w:p>
    <w:p w14:paraId="729B42CD" w14:textId="77777777" w:rsidR="005D7602" w:rsidRPr="00A66B9B" w:rsidRDefault="005D7602" w:rsidP="005D7602">
      <w:pPr>
        <w:rPr>
          <w:rFonts w:ascii="Verdana" w:hAnsi="Verdana"/>
          <w:b/>
          <w:bCs/>
          <w:sz w:val="24"/>
          <w:szCs w:val="24"/>
        </w:rPr>
      </w:pPr>
      <w:r w:rsidRPr="00A66B9B">
        <w:rPr>
          <w:rFonts w:ascii="Verdana" w:hAnsi="Verdana"/>
          <w:b/>
          <w:bCs/>
          <w:sz w:val="24"/>
          <w:szCs w:val="24"/>
        </w:rPr>
        <w:t xml:space="preserve">Salary: </w:t>
      </w:r>
      <w:r>
        <w:rPr>
          <w:rFonts w:ascii="Verdana" w:hAnsi="Verdana"/>
          <w:b/>
          <w:bCs/>
          <w:sz w:val="24"/>
          <w:szCs w:val="24"/>
        </w:rPr>
        <w:tab/>
      </w:r>
      <w:r>
        <w:rPr>
          <w:rFonts w:ascii="Verdana" w:hAnsi="Verdana"/>
          <w:b/>
          <w:bCs/>
          <w:sz w:val="24"/>
          <w:szCs w:val="24"/>
        </w:rPr>
        <w:tab/>
        <w:t>£42,000 p.a.</w:t>
      </w:r>
    </w:p>
    <w:p w14:paraId="04775E8C" w14:textId="77777777" w:rsidR="00274251" w:rsidRPr="00A66B9B" w:rsidRDefault="00274251" w:rsidP="00274251">
      <w:pPr>
        <w:rPr>
          <w:rFonts w:ascii="Verdana" w:hAnsi="Verdana"/>
          <w:b/>
          <w:bCs/>
          <w:sz w:val="24"/>
          <w:szCs w:val="24"/>
        </w:rPr>
      </w:pPr>
    </w:p>
    <w:p w14:paraId="20C985C4" w14:textId="4A1EB586" w:rsidR="008E2D05" w:rsidRDefault="004E37EB" w:rsidP="008E2D05">
      <w:pPr>
        <w:jc w:val="both"/>
        <w:rPr>
          <w:rFonts w:ascii="Verdana" w:hAnsi="Verdana"/>
          <w:sz w:val="24"/>
          <w:szCs w:val="24"/>
        </w:rPr>
      </w:pPr>
      <w:r w:rsidRPr="004E37EB">
        <w:rPr>
          <w:rFonts w:ascii="Verdana" w:hAnsi="Verdana"/>
          <w:sz w:val="24"/>
          <w:szCs w:val="24"/>
        </w:rPr>
        <w:t xml:space="preserve">RSBC are seeking an experienced </w:t>
      </w:r>
      <w:proofErr w:type="spellStart"/>
      <w:r w:rsidRPr="004E37EB">
        <w:rPr>
          <w:rFonts w:ascii="Verdana" w:hAnsi="Verdana"/>
          <w:sz w:val="24"/>
          <w:szCs w:val="24"/>
        </w:rPr>
        <w:t>Habilitation</w:t>
      </w:r>
      <w:proofErr w:type="spellEnd"/>
      <w:r w:rsidRPr="004E37EB">
        <w:rPr>
          <w:rFonts w:ascii="Verdana" w:hAnsi="Verdana"/>
          <w:sz w:val="24"/>
          <w:szCs w:val="24"/>
        </w:rPr>
        <w:t xml:space="preserve"> Specialist to join our Services Directorate. In this varied role you’ll have the opportunity to work with children, young people and families directly, as well as developing and delivering training. You’ll be our organisational expert in all things </w:t>
      </w:r>
      <w:proofErr w:type="spellStart"/>
      <w:r w:rsidRPr="004E37EB">
        <w:rPr>
          <w:rFonts w:ascii="Verdana" w:hAnsi="Verdana"/>
          <w:sz w:val="24"/>
          <w:szCs w:val="24"/>
        </w:rPr>
        <w:t>Habilitation</w:t>
      </w:r>
      <w:proofErr w:type="spellEnd"/>
      <w:r w:rsidRPr="004E37EB">
        <w:rPr>
          <w:rFonts w:ascii="Verdana" w:hAnsi="Verdana"/>
          <w:sz w:val="24"/>
          <w:szCs w:val="24"/>
        </w:rPr>
        <w:t xml:space="preserve"> and be part of a wider team seeking to ensure blind and partially sighted children and young people can live their life without limits.</w:t>
      </w:r>
    </w:p>
    <w:p w14:paraId="6789A5B0" w14:textId="77777777" w:rsidR="008E2D05" w:rsidRPr="008E2D05" w:rsidRDefault="008E2D05" w:rsidP="008E2D05">
      <w:pPr>
        <w:spacing w:after="240" w:line="240" w:lineRule="auto"/>
        <w:jc w:val="both"/>
        <w:rPr>
          <w:rFonts w:ascii="Verdana" w:hAnsi="Verdana"/>
          <w:sz w:val="24"/>
          <w:szCs w:val="24"/>
        </w:rPr>
      </w:pPr>
    </w:p>
    <w:p w14:paraId="5A9C24A4" w14:textId="77777777" w:rsidR="00EF4690" w:rsidRDefault="008E2D05" w:rsidP="008E2D05">
      <w:pPr>
        <w:jc w:val="both"/>
        <w:rPr>
          <w:rFonts w:ascii="Verdana" w:hAnsi="Verdana"/>
          <w:sz w:val="24"/>
          <w:szCs w:val="24"/>
        </w:rPr>
      </w:pPr>
      <w:r>
        <w:rPr>
          <w:rFonts w:ascii="Verdana" w:hAnsi="Verdana"/>
          <w:sz w:val="24"/>
          <w:szCs w:val="24"/>
        </w:rPr>
        <w:t>Who are we looking for?</w:t>
      </w:r>
    </w:p>
    <w:p w14:paraId="39D26154" w14:textId="58B95FC6" w:rsidR="00274251" w:rsidRDefault="008E2D05" w:rsidP="008E2D05">
      <w:pPr>
        <w:jc w:val="both"/>
        <w:rPr>
          <w:rFonts w:ascii="Verdana" w:hAnsi="Verdana"/>
          <w:sz w:val="24"/>
          <w:szCs w:val="24"/>
        </w:rPr>
      </w:pPr>
      <w:r>
        <w:rPr>
          <w:rFonts w:ascii="Verdana" w:hAnsi="Verdana"/>
          <w:sz w:val="24"/>
          <w:szCs w:val="24"/>
        </w:rPr>
        <w:t xml:space="preserve">Someone with a nationally recognised qualification in </w:t>
      </w:r>
      <w:proofErr w:type="spellStart"/>
      <w:r>
        <w:rPr>
          <w:rFonts w:ascii="Verdana" w:hAnsi="Verdana"/>
          <w:sz w:val="24"/>
          <w:szCs w:val="24"/>
        </w:rPr>
        <w:t>habilitation</w:t>
      </w:r>
      <w:proofErr w:type="spellEnd"/>
      <w:r>
        <w:rPr>
          <w:rFonts w:ascii="Verdana" w:hAnsi="Verdana"/>
          <w:sz w:val="24"/>
          <w:szCs w:val="24"/>
        </w:rPr>
        <w:t xml:space="preserve"> training for children and young people with a visual impairment. You will have significant experience of working with children and young people with vision impairment and additional needs, excellent written and oral skills, and good IT skills. There will be the occasional weekend and evening work for which time off in lieu will be given</w:t>
      </w:r>
    </w:p>
    <w:p w14:paraId="4F1DBFE0" w14:textId="77777777" w:rsidR="00EF4690" w:rsidRPr="00A66B9B" w:rsidRDefault="00EF4690" w:rsidP="008E2D05">
      <w:pPr>
        <w:jc w:val="both"/>
        <w:rPr>
          <w:rFonts w:ascii="Verdana" w:hAnsi="Verdana"/>
          <w:sz w:val="24"/>
          <w:szCs w:val="24"/>
        </w:rPr>
      </w:pPr>
    </w:p>
    <w:p w14:paraId="56EC9AEC" w14:textId="24BE90DD" w:rsidR="00274251" w:rsidRPr="00A66B9B" w:rsidRDefault="00274251" w:rsidP="00274251">
      <w:pPr>
        <w:jc w:val="both"/>
        <w:rPr>
          <w:rFonts w:ascii="Verdana" w:hAnsi="Verdana"/>
          <w:sz w:val="24"/>
          <w:szCs w:val="24"/>
        </w:rPr>
      </w:pPr>
      <w:r w:rsidRPr="00A66B9B">
        <w:rPr>
          <w:rFonts w:ascii="Verdana" w:hAnsi="Verdana"/>
          <w:sz w:val="24"/>
          <w:szCs w:val="24"/>
        </w:rPr>
        <w:t>In return we offer a competitive range of benefits including a generous annual leave allowance of 2</w:t>
      </w:r>
      <w:r w:rsidR="00404AEC">
        <w:rPr>
          <w:rFonts w:ascii="Verdana" w:hAnsi="Verdana"/>
          <w:sz w:val="24"/>
          <w:szCs w:val="24"/>
        </w:rPr>
        <w:t>8</w:t>
      </w:r>
      <w:r w:rsidRPr="00A66B9B">
        <w:rPr>
          <w:rFonts w:ascii="Verdana" w:hAnsi="Verdana"/>
          <w:sz w:val="24"/>
          <w:szCs w:val="24"/>
        </w:rPr>
        <w:t xml:space="preserve"> days (rising to 2</w:t>
      </w:r>
      <w:r w:rsidR="00404AEC">
        <w:rPr>
          <w:rFonts w:ascii="Verdana" w:hAnsi="Verdana"/>
          <w:sz w:val="24"/>
          <w:szCs w:val="24"/>
        </w:rPr>
        <w:t>9</w:t>
      </w:r>
      <w:r w:rsidRPr="00A66B9B">
        <w:rPr>
          <w:rFonts w:ascii="Verdana" w:hAnsi="Verdana"/>
          <w:sz w:val="24"/>
          <w:szCs w:val="24"/>
        </w:rPr>
        <w:t xml:space="preserve"> days after 3 years’ service) + bank holidays,</w:t>
      </w:r>
      <w:r w:rsidR="00B056F9">
        <w:rPr>
          <w:rFonts w:ascii="Verdana" w:hAnsi="Verdana"/>
          <w:sz w:val="24"/>
          <w:szCs w:val="24"/>
        </w:rPr>
        <w:t xml:space="preserve"> </w:t>
      </w:r>
      <w:r w:rsidR="0062078D">
        <w:rPr>
          <w:rFonts w:ascii="Verdana" w:hAnsi="Verdana"/>
          <w:sz w:val="24"/>
          <w:szCs w:val="24"/>
        </w:rPr>
        <w:t xml:space="preserve">an option to buy an additional 2 days of annual leave, </w:t>
      </w:r>
      <w:r w:rsidR="00EC5E44">
        <w:rPr>
          <w:rFonts w:ascii="Verdana" w:hAnsi="Verdana"/>
          <w:sz w:val="24"/>
          <w:szCs w:val="24"/>
        </w:rPr>
        <w:t>Employee Assistance Programme, Perkbox</w:t>
      </w:r>
      <w:r w:rsidR="009230E1">
        <w:rPr>
          <w:rFonts w:ascii="Verdana" w:hAnsi="Verdana"/>
          <w:sz w:val="24"/>
          <w:szCs w:val="24"/>
        </w:rPr>
        <w:t>,</w:t>
      </w:r>
      <w:r w:rsidRPr="00A66B9B">
        <w:rPr>
          <w:rFonts w:ascii="Verdana" w:hAnsi="Verdana"/>
          <w:sz w:val="24"/>
          <w:szCs w:val="24"/>
        </w:rPr>
        <w:t xml:space="preserve"> flexible working opportunities, 3% contribution towards pension, </w:t>
      </w:r>
      <w:r w:rsidR="00627F33">
        <w:rPr>
          <w:rFonts w:ascii="Verdana" w:hAnsi="Verdana"/>
          <w:sz w:val="24"/>
          <w:szCs w:val="24"/>
        </w:rPr>
        <w:t>access to 24</w:t>
      </w:r>
      <w:r w:rsidR="00F00B20">
        <w:rPr>
          <w:rFonts w:ascii="Verdana" w:hAnsi="Verdana"/>
          <w:sz w:val="24"/>
          <w:szCs w:val="24"/>
        </w:rPr>
        <w:t>/</w:t>
      </w:r>
      <w:r w:rsidR="00627F33">
        <w:rPr>
          <w:rFonts w:ascii="Verdana" w:hAnsi="Verdana"/>
          <w:sz w:val="24"/>
          <w:szCs w:val="24"/>
        </w:rPr>
        <w:t>7 GP</w:t>
      </w:r>
      <w:r w:rsidR="000F45D9">
        <w:rPr>
          <w:rFonts w:ascii="Verdana" w:hAnsi="Verdana"/>
          <w:sz w:val="24"/>
          <w:szCs w:val="24"/>
        </w:rPr>
        <w:t xml:space="preserve">, mental health care and dental advice via apps if </w:t>
      </w:r>
      <w:r w:rsidR="00461974">
        <w:rPr>
          <w:rFonts w:ascii="Verdana" w:hAnsi="Verdana"/>
          <w:sz w:val="24"/>
          <w:szCs w:val="24"/>
        </w:rPr>
        <w:t>member of pension scheme,</w:t>
      </w:r>
      <w:r w:rsidRPr="00A66B9B">
        <w:rPr>
          <w:rFonts w:ascii="Verdana" w:hAnsi="Verdana"/>
          <w:sz w:val="24"/>
          <w:szCs w:val="24"/>
        </w:rPr>
        <w:t xml:space="preserve"> season ticket loan. We are a welcoming, diverse and inclusive workforce and are a </w:t>
      </w:r>
      <w:r w:rsidRPr="00A66B9B">
        <w:rPr>
          <w:rFonts w:ascii="Verdana" w:hAnsi="Verdana"/>
          <w:sz w:val="24"/>
          <w:szCs w:val="24"/>
        </w:rPr>
        <w:lastRenderedPageBreak/>
        <w:t>Disability Confident Employer. We also hold the Investors in People Silver Award.</w:t>
      </w:r>
    </w:p>
    <w:p w14:paraId="4E002D8B" w14:textId="77777777" w:rsidR="00274251" w:rsidRPr="00A66B9B" w:rsidRDefault="00274251" w:rsidP="00274251">
      <w:pPr>
        <w:jc w:val="both"/>
        <w:rPr>
          <w:rFonts w:ascii="Verdana" w:hAnsi="Verdana"/>
          <w:b/>
          <w:bCs/>
          <w:sz w:val="24"/>
          <w:szCs w:val="24"/>
        </w:rPr>
      </w:pPr>
      <w:r w:rsidRPr="00A66B9B">
        <w:rPr>
          <w:rFonts w:ascii="Verdana" w:hAnsi="Verdana"/>
          <w:b/>
          <w:bCs/>
          <w:sz w:val="24"/>
          <w:szCs w:val="24"/>
        </w:rPr>
        <w:t>For further details on the role, please refer to the Job Description and Person Specification.</w:t>
      </w:r>
    </w:p>
    <w:p w14:paraId="0B50504F" w14:textId="23258CFD" w:rsidR="004D1881" w:rsidRPr="008B14C5" w:rsidRDefault="00E8359D" w:rsidP="00274251">
      <w:pPr>
        <w:jc w:val="both"/>
        <w:rPr>
          <w:rFonts w:ascii="Verdana" w:hAnsi="Verdana"/>
        </w:rPr>
      </w:pPr>
      <w:hyperlink r:id="rId9" w:history="1">
        <w:r w:rsidR="004D1881" w:rsidRPr="008B14C5">
          <w:rPr>
            <w:rStyle w:val="Hyperlink"/>
            <w:rFonts w:ascii="Verdana" w:hAnsi="Verdana"/>
          </w:rPr>
          <w:t>https://www.rsbc.org.uk/work-for-us/</w:t>
        </w:r>
      </w:hyperlink>
      <w:r w:rsidR="004D1881" w:rsidRPr="008B14C5">
        <w:rPr>
          <w:rFonts w:ascii="Verdana" w:hAnsi="Verdana"/>
        </w:rPr>
        <w:t xml:space="preserve"> </w:t>
      </w:r>
    </w:p>
    <w:p w14:paraId="3AB22ECF" w14:textId="6CBDFABF" w:rsidR="008E40AE" w:rsidRDefault="00274251" w:rsidP="00274251">
      <w:pPr>
        <w:jc w:val="both"/>
        <w:rPr>
          <w:rStyle w:val="Hyperlink"/>
          <w:rFonts w:ascii="Verdana" w:hAnsi="Verdana"/>
          <w:b/>
          <w:bCs/>
          <w:sz w:val="24"/>
          <w:szCs w:val="24"/>
        </w:rPr>
      </w:pPr>
      <w:r w:rsidRPr="00A66B9B">
        <w:rPr>
          <w:rFonts w:ascii="Verdana" w:hAnsi="Verdana"/>
          <w:b/>
          <w:bCs/>
          <w:sz w:val="24"/>
          <w:szCs w:val="24"/>
        </w:rPr>
        <w:t xml:space="preserve">Please apply by emailing your CV and a supporting statement which details how you meet the requirements of the role and person spec to </w:t>
      </w:r>
      <w:hyperlink r:id="rId10" w:history="1">
        <w:r w:rsidRPr="00A66B9B">
          <w:rPr>
            <w:rStyle w:val="Hyperlink"/>
            <w:rFonts w:ascii="Verdana" w:hAnsi="Verdana"/>
            <w:b/>
            <w:bCs/>
            <w:sz w:val="24"/>
            <w:szCs w:val="24"/>
          </w:rPr>
          <w:t>recruitment@rsbc.org.uk</w:t>
        </w:r>
      </w:hyperlink>
    </w:p>
    <w:p w14:paraId="4541A497" w14:textId="6E5FCD5A" w:rsidR="008E40AE" w:rsidRPr="008E40AE" w:rsidRDefault="008E40AE" w:rsidP="00274251">
      <w:pPr>
        <w:jc w:val="both"/>
        <w:rPr>
          <w:rFonts w:ascii="Verdana" w:hAnsi="Verdana"/>
          <w:b/>
          <w:bCs/>
          <w:color w:val="0563C1" w:themeColor="hyperlink"/>
          <w:sz w:val="24"/>
          <w:szCs w:val="24"/>
          <w:u w:val="single"/>
        </w:rPr>
      </w:pPr>
    </w:p>
    <w:p w14:paraId="0262BB16" w14:textId="291F03A5" w:rsidR="00274251" w:rsidRDefault="00274251" w:rsidP="00274251">
      <w:pPr>
        <w:jc w:val="both"/>
        <w:rPr>
          <w:rFonts w:ascii="Verdana" w:hAnsi="Verdana"/>
          <w:b/>
          <w:bCs/>
          <w:sz w:val="24"/>
          <w:szCs w:val="24"/>
        </w:rPr>
      </w:pPr>
      <w:r w:rsidRPr="00A66B9B">
        <w:rPr>
          <w:rFonts w:ascii="Verdana" w:hAnsi="Verdana"/>
          <w:b/>
          <w:bCs/>
          <w:sz w:val="24"/>
          <w:szCs w:val="24"/>
        </w:rPr>
        <w:t xml:space="preserve">Closing date: </w:t>
      </w:r>
      <w:r w:rsidR="007B6FEC">
        <w:rPr>
          <w:rFonts w:ascii="Verdana" w:hAnsi="Verdana"/>
          <w:b/>
          <w:bCs/>
          <w:sz w:val="24"/>
          <w:szCs w:val="24"/>
        </w:rPr>
        <w:t>31 July 2024</w:t>
      </w:r>
    </w:p>
    <w:p w14:paraId="47845F8B" w14:textId="6C200C2D" w:rsidR="00E8359D" w:rsidRPr="00A66B9B" w:rsidRDefault="00E8359D" w:rsidP="00274251">
      <w:pPr>
        <w:jc w:val="both"/>
        <w:rPr>
          <w:rFonts w:ascii="Verdana" w:hAnsi="Verdana"/>
          <w:b/>
          <w:bCs/>
          <w:sz w:val="24"/>
          <w:szCs w:val="24"/>
        </w:rPr>
      </w:pPr>
      <w:r>
        <w:rPr>
          <w:rFonts w:ascii="Verdana" w:hAnsi="Verdana"/>
          <w:b/>
          <w:bCs/>
          <w:sz w:val="24"/>
          <w:szCs w:val="24"/>
        </w:rPr>
        <w:t xml:space="preserve">Interview: 8 August </w:t>
      </w:r>
    </w:p>
    <w:p w14:paraId="50F97B8F" w14:textId="0E05F49E" w:rsidR="008E40AE" w:rsidRDefault="008E40AE" w:rsidP="00274251">
      <w:pPr>
        <w:jc w:val="both"/>
        <w:rPr>
          <w:rFonts w:ascii="Verdana" w:hAnsi="Verdana"/>
          <w:b/>
          <w:bCs/>
          <w:sz w:val="24"/>
          <w:szCs w:val="24"/>
        </w:rPr>
      </w:pPr>
    </w:p>
    <w:p w14:paraId="547274A5" w14:textId="1D9108D8" w:rsidR="008E40AE" w:rsidRDefault="008E40AE" w:rsidP="008E40AE">
      <w:pPr>
        <w:jc w:val="both"/>
        <w:rPr>
          <w:rFonts w:ascii="Verdana" w:hAnsi="Verdana"/>
          <w:b/>
          <w:bCs/>
          <w:sz w:val="24"/>
          <w:szCs w:val="24"/>
        </w:rPr>
      </w:pPr>
      <w:r>
        <w:rPr>
          <w:rFonts w:ascii="Verdana" w:hAnsi="Verdana"/>
          <w:b/>
          <w:bCs/>
          <w:sz w:val="24"/>
          <w:szCs w:val="24"/>
        </w:rPr>
        <w:t>To apply you will need to have the right to work in the UK</w:t>
      </w:r>
      <w:r w:rsidR="00344FBE">
        <w:rPr>
          <w:rFonts w:ascii="Verdana" w:hAnsi="Verdana"/>
          <w:b/>
          <w:bCs/>
          <w:sz w:val="24"/>
          <w:szCs w:val="24"/>
        </w:rPr>
        <w:t>. We do not provide any sponsorship.</w:t>
      </w:r>
    </w:p>
    <w:p w14:paraId="158618CF" w14:textId="77777777" w:rsidR="008E40AE" w:rsidRPr="00A66B9B" w:rsidRDefault="008E40AE" w:rsidP="00274251">
      <w:pPr>
        <w:jc w:val="both"/>
        <w:rPr>
          <w:rFonts w:ascii="Verdana" w:hAnsi="Verdana"/>
          <w:b/>
          <w:bCs/>
          <w:sz w:val="24"/>
          <w:szCs w:val="24"/>
        </w:rPr>
      </w:pPr>
    </w:p>
    <w:p w14:paraId="19285A17" w14:textId="77777777" w:rsidR="00274251" w:rsidRPr="00F14ADA" w:rsidRDefault="00274251" w:rsidP="00274251">
      <w:pPr>
        <w:jc w:val="both"/>
        <w:rPr>
          <w:rFonts w:ascii="Verdana" w:hAnsi="Verdana"/>
          <w:b/>
          <w:sz w:val="20"/>
          <w:szCs w:val="20"/>
        </w:rPr>
      </w:pPr>
      <w:r w:rsidRPr="00F14ADA">
        <w:rPr>
          <w:rFonts w:ascii="Verdana" w:hAnsi="Verdana"/>
          <w:sz w:val="20"/>
          <w:szCs w:val="20"/>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p w14:paraId="4BDF170A" w14:textId="77777777" w:rsidR="00837F69" w:rsidRPr="00A66B9B" w:rsidRDefault="00837F69">
      <w:pPr>
        <w:rPr>
          <w:b/>
          <w:bCs/>
          <w:sz w:val="24"/>
          <w:szCs w:val="24"/>
        </w:rPr>
      </w:pPr>
    </w:p>
    <w:sectPr w:rsidR="00837F69" w:rsidRPr="00A66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778A9"/>
    <w:multiLevelType w:val="hybridMultilevel"/>
    <w:tmpl w:val="3360436A"/>
    <w:lvl w:ilvl="0" w:tplc="D048F7A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94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F45D9"/>
    <w:rsid w:val="001A43FC"/>
    <w:rsid w:val="00274251"/>
    <w:rsid w:val="00344FBE"/>
    <w:rsid w:val="003846CB"/>
    <w:rsid w:val="00404AEC"/>
    <w:rsid w:val="00461974"/>
    <w:rsid w:val="004D1881"/>
    <w:rsid w:val="004E37EB"/>
    <w:rsid w:val="005D7602"/>
    <w:rsid w:val="0062078D"/>
    <w:rsid w:val="00627F33"/>
    <w:rsid w:val="007B6FEC"/>
    <w:rsid w:val="00837F69"/>
    <w:rsid w:val="008B14C5"/>
    <w:rsid w:val="008E2D05"/>
    <w:rsid w:val="008E40AE"/>
    <w:rsid w:val="009230E1"/>
    <w:rsid w:val="00957D95"/>
    <w:rsid w:val="00A05E93"/>
    <w:rsid w:val="00A66B9B"/>
    <w:rsid w:val="00AE2DDE"/>
    <w:rsid w:val="00B056F9"/>
    <w:rsid w:val="00CB7F47"/>
    <w:rsid w:val="00E8359D"/>
    <w:rsid w:val="00EC5E44"/>
    <w:rsid w:val="00EF092B"/>
    <w:rsid w:val="00EF4690"/>
    <w:rsid w:val="00F00B20"/>
    <w:rsid w:val="00F14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8E2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C1E3E-2E2A-4A48-9329-64508B1E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FC24F-DFF5-481F-A3FD-804DCDE621F2}">
  <ds:schemaRefs>
    <ds:schemaRef ds:uri="http://schemas.microsoft.com/sharepoint/v3/contenttype/forms"/>
  </ds:schemaRefs>
</ds:datastoreItem>
</file>

<file path=customXml/itemProps3.xml><?xml version="1.0" encoding="utf-8"?>
<ds:datastoreItem xmlns:ds="http://schemas.openxmlformats.org/officeDocument/2006/customXml" ds:itemID="{FD2E5EB4-D7A5-4E7D-B38E-489FA8E30D54}">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30</cp:revision>
  <dcterms:created xsi:type="dcterms:W3CDTF">2020-11-30T10:26:00Z</dcterms:created>
  <dcterms:modified xsi:type="dcterms:W3CDTF">2024-07-08T12:48:00Z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919400</vt:r8>
  </property>
  <property fmtid="{D5CDD505-2E9C-101B-9397-08002B2CF9AE}" pid="4" name="MSIP_Label_d3682699-5c68-44a5-9f75-9f0d33bfadf6_Enabled">
    <vt:lpwstr>true</vt:lpwstr>
  </property>
  <property fmtid="{D5CDD505-2E9C-101B-9397-08002B2CF9AE}" pid="5" name="MSIP_Label_d3682699-5c68-44a5-9f75-9f0d33bfadf6_SetDate">
    <vt:lpwstr>2023-10-13T09:19:08Z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e89e0a9c-e5a6-458c-ab6b-db665520cfdf</vt:lpwstr>
  </property>
  <property fmtid="{D5CDD505-2E9C-101B-9397-08002B2CF9AE}" pid="10" name="MSIP_Label_d3682699-5c68-44a5-9f75-9f0d33bfadf6_ContentBits">
    <vt:lpwstr>0</vt:lpwstr>
  </property>
  <property fmtid="{D5CDD505-2E9C-101B-9397-08002B2CF9AE}" pid="11" name="MediaServiceImageTags">
    <vt:lpwstr/>
  </property>
</Properties>
</file>